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F8" w:rsidRDefault="001267F8" w:rsidP="001267F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1267F8" w:rsidRDefault="001267F8" w:rsidP="001267F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КАРПОГОРСКОГО СЕЛЬСКОГО ПОСЕЛЕНИЯ </w:t>
      </w:r>
    </w:p>
    <w:p w:rsidR="001267F8" w:rsidRDefault="001267F8" w:rsidP="001267F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ПИНЕЖСКОГО МУНИЦИПАЛЬНОГО РАЙОНА</w:t>
      </w:r>
    </w:p>
    <w:p w:rsidR="001267F8" w:rsidRDefault="001267F8" w:rsidP="001267F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</w:p>
    <w:p w:rsidR="001267F8" w:rsidRDefault="001267F8" w:rsidP="001267F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  <w:rPr>
          <w:rFonts w:ascii="Times New Roman" w:hAnsi="Times New Roman" w:cs="Times New Roman"/>
        </w:rPr>
      </w:pPr>
    </w:p>
    <w:p w:rsidR="004D2B37" w:rsidRPr="000758F4" w:rsidRDefault="004D2B37" w:rsidP="004D2B37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 xml:space="preserve">четвёртого созыва  (очередное </w:t>
      </w:r>
      <w:r>
        <w:rPr>
          <w:b/>
          <w:sz w:val="28"/>
          <w:szCs w:val="28"/>
        </w:rPr>
        <w:t xml:space="preserve">сорок восьмое </w:t>
      </w:r>
      <w:r w:rsidRPr="000758F4">
        <w:rPr>
          <w:b/>
          <w:sz w:val="28"/>
          <w:szCs w:val="28"/>
        </w:rPr>
        <w:t>заседание)</w:t>
      </w:r>
    </w:p>
    <w:p w:rsidR="004D2B37" w:rsidRPr="000758F4" w:rsidRDefault="004D2B37" w:rsidP="004D2B37">
      <w:pPr>
        <w:ind w:left="360"/>
        <w:jc w:val="center"/>
        <w:rPr>
          <w:sz w:val="28"/>
          <w:szCs w:val="28"/>
        </w:rPr>
      </w:pPr>
    </w:p>
    <w:p w:rsidR="004D2B37" w:rsidRPr="0062572D" w:rsidRDefault="004D2B37" w:rsidP="004D2B3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2B37" w:rsidRPr="0062572D" w:rsidRDefault="004D2B37" w:rsidP="004D2B37">
      <w:pPr>
        <w:ind w:left="360"/>
        <w:rPr>
          <w:b/>
          <w:sz w:val="28"/>
          <w:szCs w:val="28"/>
        </w:rPr>
      </w:pPr>
    </w:p>
    <w:p w:rsidR="004D2B37" w:rsidRPr="0062572D" w:rsidRDefault="004D2B37" w:rsidP="004D2B3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25июня  2021 года  № 169</w:t>
      </w:r>
    </w:p>
    <w:p w:rsidR="004D2B37" w:rsidRDefault="004D2B37" w:rsidP="004D2B37">
      <w:pPr>
        <w:ind w:left="360"/>
        <w:jc w:val="center"/>
        <w:rPr>
          <w:sz w:val="28"/>
          <w:szCs w:val="28"/>
        </w:rPr>
      </w:pPr>
    </w:p>
    <w:p w:rsidR="004D2B37" w:rsidRDefault="004D2B37" w:rsidP="004D2B37">
      <w:pPr>
        <w:ind w:left="360"/>
        <w:jc w:val="center"/>
        <w:rPr>
          <w:sz w:val="28"/>
          <w:szCs w:val="28"/>
        </w:rPr>
      </w:pPr>
    </w:p>
    <w:p w:rsidR="004D2B37" w:rsidRPr="000758F4" w:rsidRDefault="004D2B37" w:rsidP="004D2B37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bookmarkEnd w:id="0"/>
    <w:p w:rsidR="003F577D" w:rsidRDefault="003F577D" w:rsidP="003F57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F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«Положения о порядке проведения опроса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Карпогорского сельского поселения</w:t>
      </w:r>
    </w:p>
    <w:p w:rsidR="004E2ED4" w:rsidRPr="001267F8" w:rsidRDefault="004E2ED4" w:rsidP="004E2ED4">
      <w:pPr>
        <w:pStyle w:val="11"/>
        <w:shd w:val="clear" w:color="auto" w:fill="auto"/>
        <w:spacing w:after="0"/>
        <w:ind w:left="20" w:right="20" w:firstLine="520"/>
        <w:jc w:val="both"/>
        <w:rPr>
          <w:rFonts w:cs="Times New Roman"/>
          <w:bCs/>
          <w:sz w:val="28"/>
          <w:szCs w:val="28"/>
        </w:rPr>
      </w:pPr>
      <w:r w:rsidRPr="00DC640A">
        <w:rPr>
          <w:sz w:val="28"/>
          <w:szCs w:val="28"/>
        </w:rPr>
        <w:t xml:space="preserve">В соответствии с </w:t>
      </w:r>
      <w:hyperlink r:id="rId5" w:history="1">
        <w:r w:rsidRPr="00DC640A">
          <w:rPr>
            <w:sz w:val="28"/>
            <w:szCs w:val="28"/>
          </w:rPr>
          <w:t>частью 4 статьи 31</w:t>
        </w:r>
      </w:hyperlink>
      <w:r w:rsidRPr="00DC640A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DC640A">
          <w:rPr>
            <w:sz w:val="28"/>
            <w:szCs w:val="28"/>
          </w:rPr>
          <w:t>пунктом 2 статьи 7.3.1</w:t>
        </w:r>
      </w:hyperlink>
      <w:r w:rsidRPr="00DC640A">
        <w:rPr>
          <w:sz w:val="28"/>
          <w:szCs w:val="28"/>
        </w:rPr>
        <w:t xml:space="preserve"> Закона Архангельской области от 23.09.2004 № 259-внеоч.-ОЗ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руководствуясь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19 Устава Карпогорского сельского поселения, Совет депутатов Карпогорского сельского поселения,</w:t>
      </w:r>
    </w:p>
    <w:p w:rsidR="001267F8" w:rsidRPr="00D815AE" w:rsidRDefault="001267F8" w:rsidP="001267F8">
      <w:pPr>
        <w:pStyle w:val="a3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815AE">
        <w:rPr>
          <w:rFonts w:ascii="Times New Roman" w:hAnsi="Times New Roman" w:cs="Times New Roman"/>
          <w:b/>
          <w:color w:val="000000"/>
          <w:sz w:val="27"/>
          <w:szCs w:val="27"/>
        </w:rPr>
        <w:t>РЕШАЕТ:</w:t>
      </w:r>
    </w:p>
    <w:p w:rsidR="004E2ED4" w:rsidRDefault="001267F8" w:rsidP="004D2B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7F8">
        <w:rPr>
          <w:rFonts w:ascii="Times New Roman" w:hAnsi="Times New Roman" w:cs="Times New Roman"/>
          <w:sz w:val="28"/>
          <w:szCs w:val="28"/>
        </w:rPr>
        <w:t xml:space="preserve">Утвердить «Положение о Порядке проведения опроса граждан </w:t>
      </w:r>
      <w:r w:rsidR="004E2ED4">
        <w:rPr>
          <w:rFonts w:ascii="Times New Roman" w:hAnsi="Times New Roman" w:cs="Times New Roman"/>
          <w:sz w:val="28"/>
          <w:szCs w:val="28"/>
        </w:rPr>
        <w:t>на территории Карпогорского сельского поселения</w:t>
      </w:r>
    </w:p>
    <w:p w:rsidR="004E2ED4" w:rsidRPr="004E2ED4" w:rsidRDefault="004E2ED4" w:rsidP="004D2B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Информационном бюллетене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обнародовать в информационно- коммуникационной сети «Интернет» на официальном сайте администрации МО «Пинежский муниципальный район»</w:t>
      </w:r>
    </w:p>
    <w:p w:rsidR="001267F8" w:rsidRPr="004E2ED4" w:rsidRDefault="004E2ED4" w:rsidP="004D2B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</w:p>
    <w:p w:rsidR="004D2B37" w:rsidRDefault="004D2B37" w:rsidP="001267F8">
      <w:pPr>
        <w:jc w:val="both"/>
        <w:rPr>
          <w:sz w:val="28"/>
          <w:szCs w:val="28"/>
        </w:rPr>
      </w:pPr>
    </w:p>
    <w:p w:rsidR="004D2B37" w:rsidRDefault="004D2B37" w:rsidP="001267F8">
      <w:pPr>
        <w:jc w:val="both"/>
        <w:rPr>
          <w:sz w:val="28"/>
          <w:szCs w:val="28"/>
        </w:rPr>
      </w:pPr>
    </w:p>
    <w:p w:rsidR="004D2B37" w:rsidRDefault="004D2B37" w:rsidP="001267F8">
      <w:pPr>
        <w:jc w:val="both"/>
        <w:rPr>
          <w:sz w:val="28"/>
          <w:szCs w:val="28"/>
        </w:rPr>
      </w:pPr>
    </w:p>
    <w:p w:rsidR="001267F8" w:rsidRDefault="001267F8" w:rsidP="001267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С.М.Федорова</w:t>
      </w:r>
    </w:p>
    <w:p w:rsidR="001267F8" w:rsidRDefault="001267F8" w:rsidP="001267F8">
      <w:pPr>
        <w:jc w:val="both"/>
        <w:rPr>
          <w:sz w:val="28"/>
          <w:szCs w:val="28"/>
        </w:rPr>
      </w:pPr>
    </w:p>
    <w:p w:rsidR="001267F8" w:rsidRDefault="001267F8" w:rsidP="001267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Ю.Н.Олейников</w:t>
      </w:r>
    </w:p>
    <w:p w:rsidR="000349DD" w:rsidRPr="001267F8" w:rsidRDefault="000349DD">
      <w:pPr>
        <w:rPr>
          <w:sz w:val="28"/>
          <w:szCs w:val="28"/>
        </w:rPr>
      </w:pPr>
    </w:p>
    <w:p w:rsidR="000349DD" w:rsidRDefault="000349DD">
      <w:pPr>
        <w:rPr>
          <w:sz w:val="28"/>
          <w:szCs w:val="28"/>
        </w:rPr>
      </w:pPr>
    </w:p>
    <w:p w:rsidR="000349DD" w:rsidRPr="000349DD" w:rsidRDefault="000349DD" w:rsidP="000349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9DD">
        <w:rPr>
          <w:rStyle w:val="a4"/>
          <w:rFonts w:ascii="Times New Roman" w:hAnsi="Times New Roman" w:cs="Times New Roman"/>
          <w:sz w:val="28"/>
          <w:szCs w:val="28"/>
        </w:rPr>
        <w:lastRenderedPageBreak/>
        <w:t>Принято Решением</w:t>
      </w:r>
      <w:r w:rsidRPr="000349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49DD">
        <w:rPr>
          <w:rStyle w:val="a4"/>
          <w:rFonts w:ascii="Times New Roman" w:hAnsi="Times New Roman" w:cs="Times New Roman"/>
          <w:sz w:val="28"/>
          <w:szCs w:val="28"/>
        </w:rPr>
        <w:t>Совета депутатов</w:t>
      </w:r>
      <w:r w:rsidR="004E2ED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Карпогорского сельского поселения </w:t>
      </w:r>
      <w:r w:rsidRPr="000349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49DD">
        <w:rPr>
          <w:rStyle w:val="a4"/>
          <w:rFonts w:ascii="Times New Roman" w:hAnsi="Times New Roman" w:cs="Times New Roman"/>
          <w:sz w:val="28"/>
          <w:szCs w:val="28"/>
        </w:rPr>
        <w:t>от</w:t>
      </w:r>
      <w:r w:rsidR="004D2B37">
        <w:rPr>
          <w:rStyle w:val="a4"/>
          <w:rFonts w:ascii="Times New Roman" w:hAnsi="Times New Roman" w:cs="Times New Roman"/>
          <w:sz w:val="28"/>
          <w:szCs w:val="28"/>
        </w:rPr>
        <w:t>25.06.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2021</w:t>
      </w:r>
      <w:r w:rsidRPr="000349DD">
        <w:rPr>
          <w:rStyle w:val="a4"/>
          <w:rFonts w:ascii="Times New Roman" w:hAnsi="Times New Roman" w:cs="Times New Roman"/>
          <w:sz w:val="28"/>
          <w:szCs w:val="28"/>
        </w:rPr>
        <w:t>г. №</w:t>
      </w:r>
      <w:r w:rsidR="004D2B37">
        <w:rPr>
          <w:rStyle w:val="a4"/>
          <w:rFonts w:ascii="Times New Roman" w:hAnsi="Times New Roman" w:cs="Times New Roman"/>
          <w:sz w:val="28"/>
          <w:szCs w:val="28"/>
        </w:rPr>
        <w:t>169</w:t>
      </w:r>
    </w:p>
    <w:p w:rsidR="004E2ED4" w:rsidRDefault="000349DD" w:rsidP="001267F8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0349DD">
        <w:rPr>
          <w:rStyle w:val="a4"/>
          <w:rFonts w:ascii="Times New Roman" w:hAnsi="Times New Roman" w:cs="Times New Roman"/>
          <w:sz w:val="28"/>
          <w:szCs w:val="28"/>
        </w:rPr>
        <w:t>П</w:t>
      </w:r>
      <w:proofErr w:type="gramEnd"/>
      <w:r w:rsidRPr="000349DD">
        <w:rPr>
          <w:rStyle w:val="a4"/>
          <w:rFonts w:ascii="Times New Roman" w:hAnsi="Times New Roman" w:cs="Times New Roman"/>
          <w:sz w:val="28"/>
          <w:szCs w:val="28"/>
        </w:rPr>
        <w:t xml:space="preserve"> О Л О Ж Е Н И Е</w:t>
      </w:r>
      <w:r w:rsidRPr="000349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49DD">
        <w:rPr>
          <w:rStyle w:val="a4"/>
          <w:rFonts w:ascii="Times New Roman" w:hAnsi="Times New Roman" w:cs="Times New Roman"/>
          <w:sz w:val="28"/>
          <w:szCs w:val="28"/>
        </w:rPr>
        <w:t xml:space="preserve">о порядке проведения опроса граждан  </w:t>
      </w:r>
      <w:r w:rsidR="004E2ED4">
        <w:rPr>
          <w:rStyle w:val="a4"/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4E2ED4" w:rsidRDefault="004E2ED4" w:rsidP="001267F8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Карпогорского сельского поселения</w:t>
      </w:r>
    </w:p>
    <w:p w:rsidR="004E2ED4" w:rsidRDefault="004E2ED4" w:rsidP="004E2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ED4" w:rsidRDefault="004E2ED4" w:rsidP="004E2ED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4E2ED4" w:rsidRPr="0079169D" w:rsidRDefault="004E2ED4" w:rsidP="004E2ED4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9169D">
        <w:rPr>
          <w:b/>
          <w:sz w:val="28"/>
          <w:szCs w:val="28"/>
        </w:rPr>
        <w:t>1. Общие положения</w:t>
      </w:r>
    </w:p>
    <w:p w:rsidR="004E2ED4" w:rsidRPr="0079169D" w:rsidRDefault="004E2ED4" w:rsidP="004E2ED4">
      <w:pPr>
        <w:pStyle w:val="11"/>
        <w:shd w:val="clear" w:color="auto" w:fill="auto"/>
        <w:spacing w:after="0"/>
        <w:ind w:left="20" w:right="20" w:firstLine="520"/>
        <w:jc w:val="both"/>
        <w:rPr>
          <w:sz w:val="28"/>
          <w:szCs w:val="28"/>
        </w:rPr>
      </w:pPr>
      <w:r w:rsidRPr="0079169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79169D">
        <w:rPr>
          <w:sz w:val="28"/>
          <w:szCs w:val="28"/>
        </w:rPr>
        <w:t xml:space="preserve">. Настоящим Положением устанавливается муниципальное правовое регулирование по вопросам назначения и проведения опроса граждан на территории </w:t>
      </w:r>
      <w:r w:rsidR="00FF54A3">
        <w:rPr>
          <w:sz w:val="28"/>
          <w:szCs w:val="28"/>
        </w:rPr>
        <w:t>Карпогорского сельского поселения</w:t>
      </w:r>
      <w:r w:rsidR="00416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Пинежского муниципального района Архангельской области (далее – сельское поселение) </w:t>
      </w:r>
      <w:r w:rsidRPr="0079169D">
        <w:rPr>
          <w:sz w:val="28"/>
          <w:szCs w:val="28"/>
        </w:rPr>
        <w:t xml:space="preserve">в соответствии с Федеральным </w:t>
      </w:r>
      <w:hyperlink r:id="rId7" w:history="1">
        <w:r w:rsidRPr="0079169D">
          <w:rPr>
            <w:sz w:val="28"/>
            <w:szCs w:val="28"/>
          </w:rPr>
          <w:t>законом</w:t>
        </w:r>
      </w:hyperlink>
      <w:r w:rsidRPr="0079169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79169D">
          <w:rPr>
            <w:sz w:val="28"/>
            <w:szCs w:val="28"/>
          </w:rPr>
          <w:t>Законом</w:t>
        </w:r>
      </w:hyperlink>
      <w:r w:rsidRPr="0079169D">
        <w:rPr>
          <w:sz w:val="28"/>
          <w:szCs w:val="28"/>
        </w:rPr>
        <w:t xml:space="preserve"> Архангельской области от 23.09.2004 N 259-внеоч.-</w:t>
      </w:r>
      <w:proofErr w:type="gramStart"/>
      <w:r w:rsidRPr="0079169D">
        <w:rPr>
          <w:sz w:val="28"/>
          <w:szCs w:val="28"/>
        </w:rPr>
        <w:t>ОЗ</w:t>
      </w:r>
      <w:proofErr w:type="gramEnd"/>
      <w:r w:rsidRPr="0079169D">
        <w:rPr>
          <w:sz w:val="28"/>
          <w:szCs w:val="28"/>
        </w:rPr>
        <w:t xml:space="preserve">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</w:t>
      </w:r>
      <w:r>
        <w:rPr>
          <w:sz w:val="28"/>
          <w:szCs w:val="28"/>
        </w:rPr>
        <w:t>У</w:t>
      </w:r>
      <w:r w:rsidRPr="0079169D">
        <w:rPr>
          <w:sz w:val="28"/>
          <w:szCs w:val="28"/>
        </w:rPr>
        <w:t xml:space="preserve">ставом </w:t>
      </w:r>
      <w:proofErr w:type="spellStart"/>
      <w:r w:rsidR="00FF54A3">
        <w:rPr>
          <w:sz w:val="28"/>
          <w:szCs w:val="28"/>
        </w:rPr>
        <w:t>Карпогорского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Пинежского муниципального района Архангельской области</w:t>
      </w:r>
    </w:p>
    <w:p w:rsidR="004E2ED4" w:rsidRPr="0079169D" w:rsidRDefault="004E2ED4" w:rsidP="004E2ED4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9169D">
        <w:rPr>
          <w:sz w:val="28"/>
          <w:szCs w:val="28"/>
        </w:rPr>
        <w:t>2. В случае противоречия (коллизии) муниципального правового регулирования, установленного настоящим Положением,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4E2ED4" w:rsidRPr="0079169D" w:rsidRDefault="004E2ED4" w:rsidP="004E2ED4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9169D">
        <w:rPr>
          <w:sz w:val="28"/>
          <w:szCs w:val="28"/>
        </w:rPr>
        <w:t xml:space="preserve">3. </w:t>
      </w:r>
      <w:proofErr w:type="gramStart"/>
      <w:r w:rsidRPr="0079169D">
        <w:rPr>
          <w:sz w:val="28"/>
          <w:szCs w:val="28"/>
        </w:rPr>
        <w:t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актами.</w:t>
      </w:r>
      <w:proofErr w:type="gramEnd"/>
    </w:p>
    <w:p w:rsidR="004E2ED4" w:rsidRPr="0079169D" w:rsidRDefault="004E2ED4" w:rsidP="004E2E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E2ED4" w:rsidRPr="0079169D" w:rsidRDefault="004E2ED4" w:rsidP="004E2ED4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9169D">
        <w:rPr>
          <w:b/>
          <w:sz w:val="28"/>
          <w:szCs w:val="28"/>
        </w:rPr>
        <w:t>2. Опрос граждан как форма участия населения в осуществлении местного самоуправления</w:t>
      </w:r>
    </w:p>
    <w:p w:rsidR="004E2ED4" w:rsidRPr="0079169D" w:rsidRDefault="004E2ED4" w:rsidP="004E2ED4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9169D">
        <w:rPr>
          <w:sz w:val="28"/>
          <w:szCs w:val="28"/>
        </w:rPr>
        <w:t xml:space="preserve">1. </w:t>
      </w:r>
      <w:proofErr w:type="gramStart"/>
      <w:r w:rsidRPr="0079169D">
        <w:rPr>
          <w:sz w:val="28"/>
          <w:szCs w:val="28"/>
        </w:rPr>
        <w:t xml:space="preserve">Опрос граждан как форма участия населения в осуществлении местного самоуправления (далее - опрос) проводится на всей территории </w:t>
      </w:r>
      <w:r>
        <w:rPr>
          <w:sz w:val="28"/>
          <w:szCs w:val="28"/>
        </w:rPr>
        <w:t>сельского поселения</w:t>
      </w:r>
      <w:r w:rsidRPr="0079169D">
        <w:rPr>
          <w:sz w:val="28"/>
          <w:szCs w:val="28"/>
        </w:rPr>
        <w:t xml:space="preserve"> или на части территории </w:t>
      </w:r>
      <w:r>
        <w:rPr>
          <w:sz w:val="28"/>
          <w:szCs w:val="28"/>
        </w:rPr>
        <w:t>сельского поселения</w:t>
      </w:r>
      <w:r w:rsidRPr="0079169D">
        <w:rPr>
          <w:sz w:val="28"/>
          <w:szCs w:val="28"/>
        </w:rPr>
        <w:t xml:space="preserve"> для выявления мнения населения и его учета при принятии решений органами местного самоуправления</w:t>
      </w:r>
      <w:r>
        <w:rPr>
          <w:sz w:val="28"/>
          <w:szCs w:val="28"/>
        </w:rPr>
        <w:t>сельского поселения</w:t>
      </w:r>
      <w:r w:rsidRPr="0079169D">
        <w:rPr>
          <w:sz w:val="28"/>
          <w:szCs w:val="28"/>
        </w:rPr>
        <w:t xml:space="preserve"> и должностными лицами местного самоуправления </w:t>
      </w:r>
      <w:r>
        <w:rPr>
          <w:sz w:val="28"/>
          <w:szCs w:val="28"/>
        </w:rPr>
        <w:t>сельского поселения</w:t>
      </w:r>
      <w:r w:rsidRPr="0079169D">
        <w:rPr>
          <w:sz w:val="28"/>
          <w:szCs w:val="28"/>
        </w:rPr>
        <w:t>, а также органами государственной власти Архангельской власти.</w:t>
      </w:r>
      <w:proofErr w:type="gramEnd"/>
    </w:p>
    <w:p w:rsidR="004E2ED4" w:rsidRPr="001A7CEE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169D">
        <w:rPr>
          <w:rFonts w:ascii="Times New Roman" w:hAnsi="Times New Roman" w:cs="Times New Roman"/>
          <w:sz w:val="28"/>
          <w:szCs w:val="28"/>
        </w:rPr>
        <w:t>2. В опросе имеют право участвовать жителисельского поселения, обладающие избирательным правом и проживающие в границах территории сельского поселения, на которой проводится опрос.</w:t>
      </w:r>
      <w:r w:rsidRPr="001A7CEE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 мнения граждан о поддержке инициативного проекта вправе участвовать жители сельского поселения или его части, в которых предполагается реализовать инициативный проект, достигшие шестнадцатилетнего возраста. </w:t>
      </w:r>
    </w:p>
    <w:p w:rsidR="004E2ED4" w:rsidRPr="0079169D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169D">
        <w:rPr>
          <w:rFonts w:ascii="Times New Roman" w:hAnsi="Times New Roman" w:cs="Times New Roman"/>
          <w:sz w:val="28"/>
          <w:szCs w:val="28"/>
        </w:rPr>
        <w:t>3. Подготовка, проведение и подведение итогов опроса осуществляется с соблюдением принципов гласности, открытости, равенства, соблюдения прав и законных интересов граждан.</w:t>
      </w:r>
    </w:p>
    <w:p w:rsidR="004E2ED4" w:rsidRPr="0079169D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169D">
        <w:rPr>
          <w:rFonts w:ascii="Times New Roman" w:hAnsi="Times New Roman" w:cs="Times New Roman"/>
          <w:sz w:val="28"/>
          <w:szCs w:val="28"/>
        </w:rPr>
        <w:t>4. Участие в опросе является свободным, добровольным и однократным и осуществляется жителями сельского поселения непосредственно.</w:t>
      </w:r>
    </w:p>
    <w:p w:rsidR="004E2ED4" w:rsidRPr="0079169D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9D">
        <w:rPr>
          <w:rFonts w:ascii="Times New Roman" w:hAnsi="Times New Roman" w:cs="Times New Roman"/>
          <w:sz w:val="28"/>
          <w:szCs w:val="28"/>
        </w:rPr>
        <w:t>Жители сельского поселения участвуют в опросе на равных основаниях.</w:t>
      </w:r>
    </w:p>
    <w:p w:rsidR="004E2ED4" w:rsidRPr="0079169D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9D">
        <w:rPr>
          <w:rFonts w:ascii="Times New Roman" w:hAnsi="Times New Roman" w:cs="Times New Roman"/>
          <w:sz w:val="28"/>
          <w:szCs w:val="28"/>
        </w:rPr>
        <w:t>Какие-либо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4E2ED4" w:rsidRPr="0079169D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9D">
        <w:rPr>
          <w:rFonts w:ascii="Times New Roman" w:hAnsi="Times New Roman" w:cs="Times New Roman"/>
          <w:sz w:val="28"/>
          <w:szCs w:val="28"/>
        </w:rPr>
        <w:t>В ходе опроса никто не может быть принужден к выражению своего мнения и убеждений или отказу от них.</w:t>
      </w:r>
    </w:p>
    <w:p w:rsidR="004E2ED4" w:rsidRPr="0079169D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9D">
        <w:rPr>
          <w:rFonts w:ascii="Times New Roman" w:hAnsi="Times New Roman" w:cs="Times New Roman"/>
          <w:sz w:val="28"/>
          <w:szCs w:val="28"/>
        </w:rPr>
        <w:t>Заинтересованным сторонам предоставляются равные права на изложение своих взглядов по вопросам, предлагаемым при проведении опроса.</w:t>
      </w:r>
    </w:p>
    <w:p w:rsidR="004E2ED4" w:rsidRPr="0079169D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9D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и должностные лица местного самоуправления сельского поселения обязаны содействовать населению в реализации права на участие в опросе.</w:t>
      </w:r>
    </w:p>
    <w:p w:rsidR="004E2ED4" w:rsidRPr="0079169D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69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79169D">
        <w:rPr>
          <w:rFonts w:ascii="Times New Roman" w:hAnsi="Times New Roman" w:cs="Times New Roman"/>
          <w:sz w:val="28"/>
          <w:szCs w:val="28"/>
        </w:rPr>
        <w:t xml:space="preserve"> сельского поселения опрос может проводиться в жилых микрорайонах, одном или нескольких многоквартирных домах, подъездах жилых домов.</w:t>
      </w:r>
    </w:p>
    <w:p w:rsidR="004E2ED4" w:rsidRPr="0079169D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9169D">
        <w:rPr>
          <w:rFonts w:ascii="Times New Roman" w:hAnsi="Times New Roman" w:cs="Times New Roman"/>
          <w:sz w:val="28"/>
          <w:szCs w:val="28"/>
        </w:rPr>
        <w:t>. Финансирование мероприятий, связанных с подготовкой и проведением опроса, осуществляется:</w:t>
      </w:r>
    </w:p>
    <w:p w:rsidR="004E2ED4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9D">
        <w:rPr>
          <w:rFonts w:ascii="Times New Roman" w:hAnsi="Times New Roman" w:cs="Times New Roman"/>
          <w:sz w:val="28"/>
          <w:szCs w:val="28"/>
        </w:rPr>
        <w:t>1) за счет средств бюджета сельского поселения- при проведении опроса по инициативе органов местного самоуправлениясельского поселения;</w:t>
      </w:r>
    </w:p>
    <w:p w:rsidR="004E2ED4" w:rsidRPr="001A7CEE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CEE">
        <w:rPr>
          <w:rFonts w:ascii="Times New Roman" w:hAnsi="Times New Roman" w:cs="Times New Roman"/>
          <w:sz w:val="28"/>
          <w:szCs w:val="28"/>
        </w:rPr>
        <w:t>2) за счет средств бюджета сельского поселения - при проведении опроса по инициативе жителей сельского поселения;</w:t>
      </w:r>
    </w:p>
    <w:p w:rsidR="004E2ED4" w:rsidRPr="0079169D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169D">
        <w:rPr>
          <w:rFonts w:ascii="Times New Roman" w:hAnsi="Times New Roman" w:cs="Times New Roman"/>
          <w:sz w:val="28"/>
          <w:szCs w:val="28"/>
        </w:rPr>
        <w:t>) за счет средств бюджета Архангельской области - при проведении опроса по инициативе органов государственной власти Архангельской области. Порядок финансирования мероприятий, связанных с подготовкой и проведением опроса, за счет средств бюджета Архангельской области определяется постановлением Правительства Архангельской области.</w:t>
      </w:r>
    </w:p>
    <w:p w:rsidR="004E2ED4" w:rsidRPr="0079169D" w:rsidRDefault="004E2ED4" w:rsidP="004E2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ED4" w:rsidRPr="00FB6123" w:rsidRDefault="004E2ED4" w:rsidP="004E2E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6123">
        <w:rPr>
          <w:rFonts w:ascii="Times New Roman" w:hAnsi="Times New Roman" w:cs="Times New Roman"/>
          <w:b/>
          <w:sz w:val="28"/>
          <w:szCs w:val="28"/>
        </w:rPr>
        <w:t>3. Инициатива назначения и проведения опроса</w:t>
      </w:r>
    </w:p>
    <w:p w:rsidR="004E2ED4" w:rsidRPr="0079169D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169D">
        <w:rPr>
          <w:rFonts w:ascii="Times New Roman" w:hAnsi="Times New Roman" w:cs="Times New Roman"/>
          <w:sz w:val="28"/>
          <w:szCs w:val="28"/>
        </w:rPr>
        <w:t>1. Опрос проводится по инициативе:</w:t>
      </w:r>
    </w:p>
    <w:p w:rsidR="004E2ED4" w:rsidRPr="0079169D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9D">
        <w:rPr>
          <w:rFonts w:ascii="Times New Roman" w:hAnsi="Times New Roman" w:cs="Times New Roman"/>
          <w:sz w:val="28"/>
          <w:szCs w:val="28"/>
        </w:rPr>
        <w:t>1) Совета депутатов сельского поселения(далее – Совет депутатов) или главы сельского поселения- по вопросам местного значения. Граждане, организации, общественные объединения и иные заинтересованные лица вправе обратиться в  Совет депутатов или к главе сельского поселенияс предложением о проведении опроса;</w:t>
      </w:r>
    </w:p>
    <w:p w:rsidR="004E2ED4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9D">
        <w:rPr>
          <w:rFonts w:ascii="Times New Roman" w:hAnsi="Times New Roman" w:cs="Times New Roman"/>
          <w:sz w:val="28"/>
          <w:szCs w:val="28"/>
        </w:rPr>
        <w:t>2) органов государственной власти Архангельской области - для учета мнения граждан при принятии решений об изменении целевого назначения земель сельского поселениядля объектов региональн</w:t>
      </w:r>
      <w:r>
        <w:rPr>
          <w:rFonts w:ascii="Times New Roman" w:hAnsi="Times New Roman" w:cs="Times New Roman"/>
          <w:sz w:val="28"/>
          <w:szCs w:val="28"/>
        </w:rPr>
        <w:t>ого и межрегионального значения;</w:t>
      </w:r>
    </w:p>
    <w:p w:rsidR="004E2ED4" w:rsidRPr="001A7CEE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CEE">
        <w:rPr>
          <w:rFonts w:ascii="Times New Roman" w:hAnsi="Times New Roman" w:cs="Times New Roman"/>
          <w:sz w:val="28"/>
          <w:szCs w:val="28"/>
        </w:rPr>
        <w:t xml:space="preserve">3) </w:t>
      </w:r>
      <w:r w:rsidRPr="001A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E2ED4" w:rsidRPr="0079169D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16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169D">
        <w:rPr>
          <w:rFonts w:ascii="Times New Roman" w:hAnsi="Times New Roman" w:cs="Times New Roman"/>
          <w:sz w:val="28"/>
          <w:szCs w:val="28"/>
        </w:rPr>
        <w:t xml:space="preserve">Инициатива о проведении опроса оформляется в виде обращения главысельского поселения,  органов государственной власти Архангельской области, в котором указываются правовые основания проведения опроса, обоснование необходимости проведения опроса, а также информация, предусмотренная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FB612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79169D">
        <w:rPr>
          <w:rFonts w:ascii="Times New Roman" w:hAnsi="Times New Roman" w:cs="Times New Roman"/>
          <w:sz w:val="28"/>
          <w:szCs w:val="28"/>
        </w:rPr>
        <w:t xml:space="preserve"> настоящего Положения, и направляется председателю  Совета депутатов.</w:t>
      </w:r>
      <w:proofErr w:type="gramEnd"/>
    </w:p>
    <w:p w:rsidR="004E2ED4" w:rsidRPr="001A7CEE" w:rsidRDefault="004E2ED4" w:rsidP="004E2E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1A7CEE">
        <w:rPr>
          <w:rFonts w:ascii="Times New Roman" w:hAnsi="Times New Roman" w:cs="Times New Roman"/>
          <w:sz w:val="28"/>
          <w:szCs w:val="28"/>
        </w:rPr>
        <w:t>Порядок выдвижения инициативы Совета депутатов о проведении</w:t>
      </w:r>
      <w:r w:rsidR="00B23EB4">
        <w:rPr>
          <w:rFonts w:ascii="Times New Roman" w:hAnsi="Times New Roman" w:cs="Times New Roman"/>
          <w:sz w:val="28"/>
          <w:szCs w:val="28"/>
        </w:rPr>
        <w:t xml:space="preserve"> опроса определяется регламентом</w:t>
      </w:r>
      <w:r w:rsidRPr="001A7CEE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4E2ED4" w:rsidRPr="001A7CEE" w:rsidRDefault="004E2ED4" w:rsidP="004E2E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ED4" w:rsidRPr="00FB6123" w:rsidRDefault="004E2ED4" w:rsidP="004E2E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6123">
        <w:rPr>
          <w:rFonts w:ascii="Times New Roman" w:hAnsi="Times New Roman" w:cs="Times New Roman"/>
          <w:b/>
          <w:sz w:val="28"/>
          <w:szCs w:val="28"/>
        </w:rPr>
        <w:t>4. Требования к вопросам, предлагаемым при проведении опроса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4.1. Вопросы, предлагаемые при проведении опроса,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3E47">
        <w:rPr>
          <w:rFonts w:ascii="Times New Roman" w:hAnsi="Times New Roman" w:cs="Times New Roman"/>
          <w:sz w:val="28"/>
          <w:szCs w:val="28"/>
        </w:rPr>
        <w:t>2. Вопросы, предлагаемые при проведении опроса, должны быть сформулированы таким образом, чтобы исключить их множественное толкование, то есть на них можно было бы дать только однозначный ответ.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3E47">
        <w:rPr>
          <w:rFonts w:ascii="Times New Roman" w:hAnsi="Times New Roman" w:cs="Times New Roman"/>
          <w:sz w:val="28"/>
          <w:szCs w:val="28"/>
        </w:rPr>
        <w:t>3. Вопросы, предлагаемые при проведении опроса, не должны противоречить законодательству Российской Федерации, законодательству Архангельской области и муниципальным нормативным правовым актам.</w:t>
      </w:r>
    </w:p>
    <w:p w:rsidR="004E2ED4" w:rsidRPr="001A7CEE" w:rsidRDefault="004E2ED4" w:rsidP="004E2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CEE">
        <w:rPr>
          <w:rFonts w:ascii="Times New Roman" w:hAnsi="Times New Roman" w:cs="Times New Roman"/>
          <w:sz w:val="28"/>
          <w:szCs w:val="28"/>
        </w:rPr>
        <w:t xml:space="preserve">4.4. Для проведения опроса не могут быть предложены вопросы, которые не могут быть вынесены на местный референдум. </w:t>
      </w:r>
    </w:p>
    <w:p w:rsidR="004E2ED4" w:rsidRPr="00533E47" w:rsidRDefault="004E2ED4" w:rsidP="004E2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ED4" w:rsidRPr="00533E47" w:rsidRDefault="004E2ED4" w:rsidP="004E2E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3E47">
        <w:rPr>
          <w:rFonts w:ascii="Times New Roman" w:hAnsi="Times New Roman" w:cs="Times New Roman"/>
          <w:b/>
          <w:sz w:val="28"/>
          <w:szCs w:val="28"/>
        </w:rPr>
        <w:t>5. Порядок назначения опроса</w:t>
      </w:r>
    </w:p>
    <w:p w:rsidR="004E2ED4" w:rsidRPr="001A7CEE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33E47">
        <w:rPr>
          <w:rFonts w:ascii="Times New Roman" w:hAnsi="Times New Roman" w:cs="Times New Roman"/>
          <w:sz w:val="28"/>
          <w:szCs w:val="28"/>
        </w:rPr>
        <w:t>1</w:t>
      </w:r>
      <w:r w:rsidRPr="001A7CEE">
        <w:rPr>
          <w:rFonts w:ascii="Times New Roman" w:hAnsi="Times New Roman" w:cs="Times New Roman"/>
          <w:sz w:val="28"/>
          <w:szCs w:val="28"/>
        </w:rPr>
        <w:t xml:space="preserve">. Решение о назначении опроса либо об отказе в назначении опроса принимается  Советом депутатов на очередном заседании Совета депутатов, если период времени между датой поступления в Совет депутатов инициативы о проведении опроса и датой проведения очередного заседания Совета депутатов составляет не менее 15 календарных дней. Если период времени между датой поступления в совет депутатов инициативы о проведении опроса и датой проведения очередного заседания Совета депутатов </w:t>
      </w:r>
      <w:proofErr w:type="gramStart"/>
      <w:r w:rsidRPr="001A7CEE">
        <w:rPr>
          <w:rFonts w:ascii="Times New Roman" w:hAnsi="Times New Roman" w:cs="Times New Roman"/>
          <w:sz w:val="28"/>
          <w:szCs w:val="28"/>
        </w:rPr>
        <w:t>составляет менее 15 календарных дней решение принимается</w:t>
      </w:r>
      <w:proofErr w:type="gramEnd"/>
      <w:r w:rsidRPr="001A7CEE">
        <w:rPr>
          <w:rFonts w:ascii="Times New Roman" w:hAnsi="Times New Roman" w:cs="Times New Roman"/>
          <w:sz w:val="28"/>
          <w:szCs w:val="28"/>
        </w:rPr>
        <w:t xml:space="preserve"> на следующем после очередного заседания Совета депутатов. </w:t>
      </w:r>
    </w:p>
    <w:p w:rsidR="004E2ED4" w:rsidRPr="001A7CEE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опроса граждан может использоваться официальный сайт сельского поселения в информационно-телекоммуникационной сети "Интернет". 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33E47">
        <w:rPr>
          <w:rFonts w:ascii="Times New Roman" w:hAnsi="Times New Roman" w:cs="Times New Roman"/>
          <w:sz w:val="28"/>
          <w:szCs w:val="28"/>
        </w:rPr>
        <w:t>2. В решении  Совета депутатов о назначении опроса (далее - решение) определяются: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2) формулировка вопросов, предлагаемых при проведении опроса;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3) методика проведения опроса (в пунктах проведения опроса, на собраниях граждан, по месту жительства, работы граждан, иные методы, не противоречащие законодательству Российской Федерации);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 xml:space="preserve">4) форма опросного листа, содержащего сведения, указанные в </w:t>
      </w:r>
      <w:hyperlink r:id="rId10" w:anchor="P12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</w:t>
        </w:r>
        <w:r w:rsidRPr="00533E47">
          <w:rPr>
            <w:rStyle w:val="a6"/>
            <w:rFonts w:ascii="Times New Roman" w:hAnsi="Times New Roman" w:cs="Times New Roman"/>
            <w:sz w:val="28"/>
            <w:szCs w:val="28"/>
          </w:rPr>
          <w:t xml:space="preserve"> 6</w:t>
        </w:r>
      </w:hyperlink>
      <w:r>
        <w:rPr>
          <w:rFonts w:ascii="Times New Roman" w:hAnsi="Times New Roman" w:cs="Times New Roman"/>
          <w:sz w:val="28"/>
          <w:szCs w:val="28"/>
        </w:rPr>
        <w:t>.10</w:t>
      </w:r>
      <w:r w:rsidRPr="00533E4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E2ED4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, участвующих в опросе.</w:t>
      </w:r>
    </w:p>
    <w:p w:rsidR="004E2ED4" w:rsidRPr="001A7CEE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A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"Интернет".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33E47">
        <w:rPr>
          <w:rFonts w:ascii="Times New Roman" w:hAnsi="Times New Roman" w:cs="Times New Roman"/>
          <w:sz w:val="28"/>
          <w:szCs w:val="28"/>
        </w:rPr>
        <w:t>3.  Совет  депутатов отказывает инициатору в проведении опроса в следующих случаях: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 xml:space="preserve">1) вопросы не  касаются принятия решения об изменении целевого назначения земель 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 xml:space="preserve">2) вопросы, предлагаемые при проведении опроса, не соответствуют требованиям, предусмотренным </w:t>
      </w:r>
      <w:hyperlink r:id="rId11" w:anchor="P74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пунктом</w:t>
        </w:r>
        <w:r w:rsidRPr="00533E47">
          <w:rPr>
            <w:rStyle w:val="a6"/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533E4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3) нарушен порядок выдвижения инициативы о проведении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33E47">
        <w:rPr>
          <w:rFonts w:ascii="Times New Roman" w:hAnsi="Times New Roman" w:cs="Times New Roman"/>
          <w:sz w:val="28"/>
          <w:szCs w:val="28"/>
        </w:rPr>
        <w:t>4. Внесение проекта решения в соответствии с настоящей статьей осуществляет председатель  Совета депутатов, глава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.</w:t>
      </w:r>
    </w:p>
    <w:p w:rsidR="004E2ED4" w:rsidRDefault="004E2ED4" w:rsidP="004E2E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2ED4" w:rsidRPr="00533E47" w:rsidRDefault="004E2ED4" w:rsidP="004E2E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3E47">
        <w:rPr>
          <w:rFonts w:ascii="Times New Roman" w:hAnsi="Times New Roman" w:cs="Times New Roman"/>
          <w:b/>
          <w:sz w:val="28"/>
          <w:szCs w:val="28"/>
        </w:rPr>
        <w:t>6. Порядок подготовки проведения опроса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33E47">
        <w:rPr>
          <w:rFonts w:ascii="Times New Roman" w:hAnsi="Times New Roman" w:cs="Times New Roman"/>
          <w:sz w:val="28"/>
          <w:szCs w:val="28"/>
        </w:rPr>
        <w:t>1. Дата начала проведения опроса должна быть определена в решении не ранее чем через 15 календарных дней и не позднее чем через 30 календарных дней после дня принятия решения.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33E47">
        <w:rPr>
          <w:rFonts w:ascii="Times New Roman" w:hAnsi="Times New Roman" w:cs="Times New Roman"/>
          <w:sz w:val="28"/>
          <w:szCs w:val="28"/>
        </w:rPr>
        <w:t xml:space="preserve">2. Продолжительность опроса не </w:t>
      </w:r>
      <w:proofErr w:type="gramStart"/>
      <w:r w:rsidRPr="00533E47">
        <w:rPr>
          <w:rFonts w:ascii="Times New Roman" w:hAnsi="Times New Roman" w:cs="Times New Roman"/>
          <w:sz w:val="28"/>
          <w:szCs w:val="28"/>
        </w:rPr>
        <w:t>может составлять менее пяти календарных дней начиная</w:t>
      </w:r>
      <w:proofErr w:type="gramEnd"/>
      <w:r w:rsidRPr="00533E47">
        <w:rPr>
          <w:rFonts w:ascii="Times New Roman" w:hAnsi="Times New Roman" w:cs="Times New Roman"/>
          <w:sz w:val="28"/>
          <w:szCs w:val="28"/>
        </w:rPr>
        <w:t xml:space="preserve"> со дня начала проведения опроса, определенного в решении.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33E47">
        <w:rPr>
          <w:rFonts w:ascii="Times New Roman" w:hAnsi="Times New Roman" w:cs="Times New Roman"/>
          <w:sz w:val="28"/>
          <w:szCs w:val="28"/>
        </w:rPr>
        <w:t xml:space="preserve">3. Жители 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должны быть проинформированы о проведении опроса не менее чем за 10 календарных дней до дня начала проведения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>
        <w:rPr>
          <w:rFonts w:ascii="Times New Roman" w:hAnsi="Times New Roman" w:cs="Times New Roman"/>
          <w:sz w:val="28"/>
          <w:szCs w:val="28"/>
        </w:rPr>
        <w:t>6.</w:t>
      </w:r>
      <w:r w:rsidRPr="00533E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3E47">
        <w:rPr>
          <w:rFonts w:ascii="Times New Roman" w:hAnsi="Times New Roman" w:cs="Times New Roman"/>
          <w:sz w:val="28"/>
          <w:szCs w:val="28"/>
        </w:rPr>
        <w:t>Информирование о проведении опроса может осуществляться путем размещения информации о проведении опроса в печатных средствах массовой информации, в помещениях, в которых расположены органы местного самоуправления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 xml:space="preserve">, муниципальные учреждения, на официальных сайтах органов местного самоуправления 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иными способами, обеспечивающими возможность ознакомления жителей 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с информацией о проводимом опросе.</w:t>
      </w:r>
      <w:proofErr w:type="gramEnd"/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33E47">
        <w:rPr>
          <w:rFonts w:ascii="Times New Roman" w:hAnsi="Times New Roman" w:cs="Times New Roman"/>
          <w:sz w:val="28"/>
          <w:szCs w:val="28"/>
        </w:rPr>
        <w:t xml:space="preserve">5. Совет депутатов принимает решение о создании комиссии, ответственной за организацию подготовки и проведения опроса (далее - комиссия), в состав которой входят представители  Совета депутатов,  администрации 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, инициатора проведения опроса, общественных объединений и иных заинтересованных лиц. Численность членов комиссии не должна быть менее пяти и более десяти человек, включая председателя комисс</w:t>
      </w:r>
      <w:proofErr w:type="gramStart"/>
      <w:r w:rsidRPr="00533E4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33E47">
        <w:rPr>
          <w:rFonts w:ascii="Times New Roman" w:hAnsi="Times New Roman" w:cs="Times New Roman"/>
          <w:sz w:val="28"/>
          <w:szCs w:val="28"/>
        </w:rPr>
        <w:t xml:space="preserve"> секретаря.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33E47">
        <w:rPr>
          <w:rFonts w:ascii="Times New Roman" w:hAnsi="Times New Roman" w:cs="Times New Roman"/>
          <w:sz w:val="28"/>
          <w:szCs w:val="28"/>
        </w:rPr>
        <w:t>6. Комиссия совершает все действия, необходимые для организации подготовки и проведения опроса, в том числе: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 xml:space="preserve">1) организует подготовку и проведение опроса и обеспечивает соблюдение прав жителей 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на участие в опросе;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2) составляет список граждан, принимающих участие в опросе (далее - список);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3) обеспечивает изготовление опросных листов;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 xml:space="preserve">4) принимает меры по информированию жителей 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о проведении опроса, дате, сроках и методе проведения опроса;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5) устанавливает итоги опроса и обнародует их;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 xml:space="preserve">6) взаимодействует с органами местного самоуправления 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по вопросам материально-технического и организационного обеспечения проведения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33E47">
        <w:rPr>
          <w:rFonts w:ascii="Times New Roman" w:hAnsi="Times New Roman" w:cs="Times New Roman"/>
          <w:sz w:val="28"/>
          <w:szCs w:val="28"/>
        </w:rPr>
        <w:t>7. Деятельность комиссии осуществляется на коллегиальной основе.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Председатель комиссии созывает заседание комиссии по мере необходимости.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принимает участие не менее половины ее членов.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Комиссия осуществляет организационно-техническое обеспечение подготовки и проведения опроса при содействии администрации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Деятельность комиссии прекращается после официального опубликования (обнародования) результатов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33E47">
        <w:rPr>
          <w:rFonts w:ascii="Times New Roman" w:hAnsi="Times New Roman" w:cs="Times New Roman"/>
          <w:sz w:val="28"/>
          <w:szCs w:val="28"/>
        </w:rPr>
        <w:t>8. Комиссия составляет список, в котором указываются фамилия, имя, отчество, год рождения (в возрасте 18 лет - дополнительно день и месяц рождения) и адрес места жительства граждан, принимающих участие в опросе. В качестве списка может быть использован список избирателей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Список составляется в двух экземплярах и подписывается председателем и секретарем комиссии.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Список составляется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E47">
        <w:rPr>
          <w:rFonts w:ascii="Times New Roman" w:hAnsi="Times New Roman" w:cs="Times New Roman"/>
          <w:sz w:val="28"/>
          <w:szCs w:val="28"/>
        </w:rPr>
        <w:t xml:space="preserve"> чем за десять дней до проведения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Дополнительное в</w:t>
      </w:r>
      <w:r>
        <w:rPr>
          <w:rFonts w:ascii="Times New Roman" w:hAnsi="Times New Roman" w:cs="Times New Roman"/>
          <w:sz w:val="28"/>
          <w:szCs w:val="28"/>
        </w:rPr>
        <w:t xml:space="preserve">ключение жителей 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в список допускается в любое время, в том числе и в день проведения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В случае создания нескольких пунктов проведения опроса список составляется по каждому пункту.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33E47">
        <w:rPr>
          <w:rFonts w:ascii="Times New Roman" w:hAnsi="Times New Roman" w:cs="Times New Roman"/>
          <w:sz w:val="28"/>
          <w:szCs w:val="28"/>
        </w:rPr>
        <w:t>9. При проведении опроса по нескольким вопросам опросные листы оформляются отдельно по каждому предлагаемому вопросу.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>
        <w:rPr>
          <w:rFonts w:ascii="Times New Roman" w:hAnsi="Times New Roman" w:cs="Times New Roman"/>
          <w:sz w:val="28"/>
          <w:szCs w:val="28"/>
        </w:rPr>
        <w:t>6.</w:t>
      </w:r>
      <w:r w:rsidRPr="00533E47">
        <w:rPr>
          <w:rFonts w:ascii="Times New Roman" w:hAnsi="Times New Roman" w:cs="Times New Roman"/>
          <w:sz w:val="28"/>
          <w:szCs w:val="28"/>
        </w:rPr>
        <w:t>10. Форма опросного листа представляет собой таблицу с наименованием столбцов, содержащих следующие сведения: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1) номер по порядку;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2) фамилия, имя, отчество гражданина, принимающего участие в опросе, год рождения, серия, номер паспорта или документа, заменяющего паспорт гражданина;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3) адрес места жительства гражданина, принимающего участие в опросе;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4) вопрос, предлагаемый при проведении опроса, и варианты ответа "За" и "Против";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5) дата внесения в опросный лист сведений в отношении каждого гражданина, принимающего участие в опросе;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6) подпись гражданина, принимающего участие в опросе;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7) иные сведения, необходимые для проведения опроса.</w:t>
      </w:r>
    </w:p>
    <w:p w:rsidR="004D2B3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В случае проведения опроса путем тайного голосования внесение в опросный лист сведений, предусмотренных на</w:t>
      </w:r>
      <w:r w:rsidR="004D2B37">
        <w:rPr>
          <w:rFonts w:ascii="Times New Roman" w:hAnsi="Times New Roman" w:cs="Times New Roman"/>
          <w:sz w:val="28"/>
          <w:szCs w:val="28"/>
        </w:rPr>
        <w:t>стоящей частью, не допускается.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33E47">
        <w:rPr>
          <w:rFonts w:ascii="Times New Roman" w:hAnsi="Times New Roman" w:cs="Times New Roman"/>
          <w:sz w:val="28"/>
          <w:szCs w:val="28"/>
        </w:rPr>
        <w:t>11. Каждый опросный лист подписывается председателем и секретарем комиссии на каждой странице.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 xml:space="preserve">Количество изготовленных опросных листов должно быть не </w:t>
      </w:r>
      <w:proofErr w:type="gramStart"/>
      <w:r w:rsidRPr="00533E47">
        <w:rPr>
          <w:rFonts w:ascii="Times New Roman" w:hAnsi="Times New Roman" w:cs="Times New Roman"/>
          <w:sz w:val="28"/>
          <w:szCs w:val="28"/>
        </w:rPr>
        <w:t>менее минимальной</w:t>
      </w:r>
      <w:proofErr w:type="gramEnd"/>
      <w:r w:rsidRPr="00533E47">
        <w:rPr>
          <w:rFonts w:ascii="Times New Roman" w:hAnsi="Times New Roman" w:cs="Times New Roman"/>
          <w:sz w:val="28"/>
          <w:szCs w:val="28"/>
        </w:rPr>
        <w:t xml:space="preserve"> численности жителей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, указанной в решении.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33E47">
        <w:rPr>
          <w:rFonts w:ascii="Times New Roman" w:hAnsi="Times New Roman" w:cs="Times New Roman"/>
          <w:sz w:val="28"/>
          <w:szCs w:val="28"/>
        </w:rPr>
        <w:t>12. Проведение опроса может быть поручено одному или нескольким гражданам на условиях заключенного с ними договора. К проведению опроса могут привлекаться только дееспособные совершеннолетние граждане.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Проведение опроса может быть поручено независимым организациям, профессионально занимающимся социологическими исследованиями.</w:t>
      </w:r>
    </w:p>
    <w:p w:rsidR="004E2ED4" w:rsidRPr="00533E47" w:rsidRDefault="004E2ED4" w:rsidP="004E2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ED4" w:rsidRPr="00533E47" w:rsidRDefault="004E2ED4" w:rsidP="004E2E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3E47">
        <w:rPr>
          <w:rFonts w:ascii="Times New Roman" w:hAnsi="Times New Roman" w:cs="Times New Roman"/>
          <w:b/>
          <w:sz w:val="28"/>
          <w:szCs w:val="28"/>
        </w:rPr>
        <w:t>7. Методы проведения опроса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3E47">
        <w:rPr>
          <w:rFonts w:ascii="Times New Roman" w:hAnsi="Times New Roman" w:cs="Times New Roman"/>
          <w:sz w:val="28"/>
          <w:szCs w:val="28"/>
        </w:rPr>
        <w:t>1. Опрос проводится путем тайного, поименного или открытого голосования.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3E47">
        <w:rPr>
          <w:rFonts w:ascii="Times New Roman" w:hAnsi="Times New Roman" w:cs="Times New Roman"/>
          <w:sz w:val="28"/>
          <w:szCs w:val="28"/>
        </w:rPr>
        <w:t>2. Тайное голосование проводится по опросным листам в пунктах проведения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3E47">
        <w:rPr>
          <w:rFonts w:ascii="Times New Roman" w:hAnsi="Times New Roman" w:cs="Times New Roman"/>
          <w:sz w:val="28"/>
          <w:szCs w:val="28"/>
        </w:rPr>
        <w:t>3. Поименное голосование проводится по опросным листам в пунктах проведения опроса и (или) по месту жительства, работы участников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3E47">
        <w:rPr>
          <w:rFonts w:ascii="Times New Roman" w:hAnsi="Times New Roman" w:cs="Times New Roman"/>
          <w:sz w:val="28"/>
          <w:szCs w:val="28"/>
        </w:rPr>
        <w:t>4. Открытое голосование проводится на собраниях граждан, принимающих участие в опросе, по месту жительства, работы указанных граждан, иными методами, не противоречащими законодательству Российской Федерации.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3E47">
        <w:rPr>
          <w:rFonts w:ascii="Times New Roman" w:hAnsi="Times New Roman" w:cs="Times New Roman"/>
          <w:sz w:val="28"/>
          <w:szCs w:val="28"/>
        </w:rPr>
        <w:t>5. При проведении тайного голосования в пунктах проведения опроса должны быть специально оборудованы места для тайного голосования и установлены ящики для голосования, которые на время опроса опечатываются. Опросный лист выдается гражданину, принимающему участие в опросе, лицом проводящим опрос, по списку. При получении опросного листа гражданин, принимающий участие в опросе, предъявляет паспорт или документ, заменяющий паспорт гражданина, и расписывается против своей фамилии в списке.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Опросный лист заполняется гражданином, принимающим участие в опросе, в специально оборудованном месте (кабине или комнате), в котором не допускается присутствие иных лиц.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При голосовании гражданин, принимающий участие в опросе, ставит любой знак в квадрате под словом "За" или под словом "Против" в соответствии со своим волеизъявлением. Использование карандаша при заполнении опросного листа не допускается.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Заполненный опросный лист опускается гражданином, принимающим участие в опросе, в ящик для голосования, который должен находиться в поле зрения лиц, проводящих опрос. Число ящиков для голосования определяется комиссией.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Лица, проводящие опрос, обеспечивают тайну голосования.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В случае если гражданин, принимающий участие в опросе, считает, что при заполнении опросного листа совершил ошибку, он вправе обратиться к лицу, проводящему опрос, выдававшему опросный лист, с просьбой выдать ему новый опросный лист взамен испорченного. Лицо, проводящее опрос, выдает гражданину, принимающему участие в опросе, новый опросный лист, делая при этом соответствующую отметку в списке против фамилии данного гражданина. Испорченный опросный лист погашается, о чем составляется акт.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Если лицо, проводящее опрос, нарушает тайну голосования или пытается повлиять на волеизъявление граждан, принимающих участие в опросе, оно немедленно отстраняется от участия в работе. Решение об этом принимается коллегиально лицами, проводящими опрос, в пункте проведения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3E47">
        <w:rPr>
          <w:rFonts w:ascii="Times New Roman" w:hAnsi="Times New Roman" w:cs="Times New Roman"/>
          <w:sz w:val="28"/>
          <w:szCs w:val="28"/>
        </w:rPr>
        <w:t>6. Поименное голосование может проводиться по опросным листам в пунктах проведения опроса либо по месту жительства, работы граждан, принимающих участие в опросе.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Лицо, осуществляющее опрос, обязано ознакомить гражданина, принимающего участие в опросе, с вопросами, предлагаемыми при проведении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Заполнение опросного листа заключается в получении от гражданина, принимающего участие в опросе, ответа на вопрос, предлагаемый при проведении опроса, внесении данных об этом гражданине и подписании им опросного листа.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Данные о гражданине, принимающим участие в опросе, могут вноситься в опросный лист по просьбе этого гражданина лицом, осуществляющим опрос. Опросный лист заполняется рукописным способом, при этом использование карандашей не допускается. Подпись и дату ее внесения гражданин, принимающий участие в опросе, ставит собственноручно.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Каждый опросный лист заверяется лицом, осуществляющим опрос, которое собственноручно указывает свои фамилию, имя, отчество, год рождения, серию, номер паспорта или документа, заменяющего паспорт гражданина, адрес места жительства.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 xml:space="preserve">В течение всего срока проведения </w:t>
      </w:r>
      <w:proofErr w:type="gramStart"/>
      <w:r w:rsidRPr="00533E47">
        <w:rPr>
          <w:rFonts w:ascii="Times New Roman" w:hAnsi="Times New Roman" w:cs="Times New Roman"/>
          <w:sz w:val="28"/>
          <w:szCs w:val="28"/>
        </w:rPr>
        <w:t>опроса</w:t>
      </w:r>
      <w:proofErr w:type="gramEnd"/>
      <w:r w:rsidRPr="00533E47">
        <w:rPr>
          <w:rFonts w:ascii="Times New Roman" w:hAnsi="Times New Roman" w:cs="Times New Roman"/>
          <w:sz w:val="28"/>
          <w:szCs w:val="28"/>
        </w:rPr>
        <w:t xml:space="preserve"> заполненные опросные листы в конце каждого дня доставляются лицами, осуществляющими опрос, в комиссию.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3E47">
        <w:rPr>
          <w:rFonts w:ascii="Times New Roman" w:hAnsi="Times New Roman" w:cs="Times New Roman"/>
          <w:sz w:val="28"/>
          <w:szCs w:val="28"/>
        </w:rPr>
        <w:t>7. Комиссия вправе провести собрание граждан, принимающих участие в опросе (далее - собрание), для проведения голосования по предлагаемым вопросам.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Регистрация граждан, принимающих участие в опросе, проводится по списку. Собрание проводится представителями комиссии в количестве не менее трех человек. На собрании допускаются выступления заинтересованных сторон по вопросам, предлагаемым при проведении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Голосование на собрании проводится открыто по каждому вопросу, предлагаемому при проведении опроса, отдельно "за" и отдельно "против". В голосовании участвуют только граждане, внесенные в список и зарегистрированные на собрании. Результаты голосования заносятся в протокол собрания, который подписывается всеми присутствующими членами комиссии.</w:t>
      </w:r>
    </w:p>
    <w:p w:rsidR="004E2ED4" w:rsidRPr="00533E47" w:rsidRDefault="004E2ED4" w:rsidP="004E2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ED4" w:rsidRPr="00533E47" w:rsidRDefault="004E2ED4" w:rsidP="004E2E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3E47">
        <w:rPr>
          <w:rFonts w:ascii="Times New Roman" w:hAnsi="Times New Roman" w:cs="Times New Roman"/>
          <w:b/>
          <w:sz w:val="28"/>
          <w:szCs w:val="28"/>
        </w:rPr>
        <w:t>8. Подведение итогов опроса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 xml:space="preserve">1. Подведение итогов опроса осуществляется в течение 10 календарных дней </w:t>
      </w:r>
      <w:proofErr w:type="gramStart"/>
      <w:r w:rsidRPr="00533E47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533E47">
        <w:rPr>
          <w:rFonts w:ascii="Times New Roman" w:hAnsi="Times New Roman" w:cs="Times New Roman"/>
          <w:sz w:val="28"/>
          <w:szCs w:val="28"/>
        </w:rPr>
        <w:t xml:space="preserve"> проведения опроса путем подсчета общего числа проголосовавших "За" или "Против".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>2. По итогам обработки опросных листов комиссия составляет протокол о результатах опроса, в котором указывается: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1) число граждан, включенных в список;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2) число граждан, принявших участие в опросе (определяется по числу подписей в списке);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3) формулировка вопроса, предлагаемого при проведении опроса;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4) число граждан, принявших участие в опросе, ответивших на вопрос положительно;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5) число граждан, принявших участие в опросе, ответивших на вопрос отрицательно;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6) число опросных листов, признанных недействительными.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3E47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листы, по которым невозможно достоверно установить мнение граждан, принявших участие в опросе, и опросные листы, не содержащие данных о голосовавшем или его подписи.</w:t>
      </w:r>
      <w:proofErr w:type="gramEnd"/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листы, не имеющие отметок председателя и секретаря комиссии, и опросные листы неустановленного образца.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>4. Протокол о результатах опроса составляется в двух экземплярах и подписывается всеми членами комиссии. Один экземпляр протокола о результатах опроса вместе с опросными листами направляется в Совет депутатов, а второй передается инициатору проведения опроса. К первому экземпляру протокола о результатах опроса прилагаются поступившие в комиссию письменные жалобы, заявления и принятые по ним решения.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о результатах опроса в целом или в части, вправе изложить в письменной форме особое мнение, которое прилагается к указанному протоколу.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>5. Если опрос проводился по нескольким вопросам, протокол о результатах опроса составляется отдельно по каждому вопросу.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5"/>
      <w:bookmarkEnd w:id="4"/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>6. На основании протокола (протоколов) о результатах опроса комиссия принимает решение о признании опроса состоявшимся (несостоявшимся) и действительным (недействительным).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>7. Опрос признается несостоявшимся, если число граждан, принявших участие в опросе, меньше минимальной численности жителей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, участвующих в опросе, установленной решением.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 xml:space="preserve">8. Опрос признается недействительным, если </w:t>
      </w:r>
      <w:proofErr w:type="gramStart"/>
      <w:r w:rsidRPr="00533E47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533E47">
        <w:rPr>
          <w:rFonts w:ascii="Times New Roman" w:hAnsi="Times New Roman" w:cs="Times New Roman"/>
          <w:sz w:val="28"/>
          <w:szCs w:val="28"/>
        </w:rPr>
        <w:t xml:space="preserve"> недействительными более 50 процентов опросных листов, заполненных гражданами, принявшими участие в опросе.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>9.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>10. Мнение населения по вопросу (вопросам), предлагаемому (предлагаемым) при проведении опроса, считается выявленным, если опрос признан состоявшимся и действительным.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>11. Результаты опроса носят рекомендательный характер.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 xml:space="preserve">Мнение населения, выявленное в ходе опроса, подлежит обязательному рассмотрению и учитывается при принятии решений органами местного самоуправления 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и должностными лицами местного самоуправления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, а также органами государственной власти Архангельской области.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>12. Результаты опроса подлежат официальному опубликованию (обнародованию) в срок, не превышающий 15 дней со дня окончания срока проведения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47">
        <w:rPr>
          <w:rFonts w:ascii="Times New Roman" w:hAnsi="Times New Roman" w:cs="Times New Roman"/>
          <w:sz w:val="28"/>
          <w:szCs w:val="28"/>
        </w:rPr>
        <w:t xml:space="preserve">Информирование о результатах опроса может осуществляться путем размещения информации о результатах опроса в печатных средствах массовой информации, в помещениях, в которых расположены органы местного самоуправления 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>, муниципальные учреждения, на официальных сайтах органов местного самоуправления</w:t>
      </w:r>
      <w:r w:rsidRPr="00791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3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 xml:space="preserve">13. Документы, указанные в </w:t>
      </w:r>
      <w:hyperlink r:id="rId12" w:anchor="P17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пункте8.</w:t>
        </w:r>
        <w:r w:rsidRPr="00533E47">
          <w:rPr>
            <w:rStyle w:val="a6"/>
            <w:rFonts w:ascii="Times New Roman" w:hAnsi="Times New Roman" w:cs="Times New Roman"/>
            <w:sz w:val="28"/>
            <w:szCs w:val="28"/>
          </w:rPr>
          <w:t>6</w:t>
        </w:r>
      </w:hyperlink>
      <w:r w:rsidRPr="00533E47">
        <w:rPr>
          <w:rFonts w:ascii="Times New Roman" w:hAnsi="Times New Roman" w:cs="Times New Roman"/>
          <w:sz w:val="28"/>
          <w:szCs w:val="28"/>
        </w:rPr>
        <w:t>, вместе с опросными листами передаются инициатору проведения опроса в срок, не превышающий 10 дней со дня окончания срока проведения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33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E47">
        <w:rPr>
          <w:rFonts w:ascii="Times New Roman" w:hAnsi="Times New Roman" w:cs="Times New Roman"/>
          <w:sz w:val="28"/>
          <w:szCs w:val="28"/>
        </w:rPr>
        <w:t xml:space="preserve"> соблюдением порядка назначения и проведения опроса осуществляется  Советом депутатов.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>15. Депутаты  Совета депутатов вправе беспрепятственно знакомиться со всеми документами и материалами, имеющими отношение к подготовке и проведению опроса, а также к результатам оценки его достоверности.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>16. В случае грубых нарушений установленного порядка назначения и проведения опроса, а также при наличии обоснованных сомнений в достоверности его результатов Совет депутатов вправе принять решение об аннулировании результатов опроса и проведении повторного опроса.</w:t>
      </w:r>
    </w:p>
    <w:p w:rsidR="004E2ED4" w:rsidRPr="00533E47" w:rsidRDefault="004E2ED4" w:rsidP="004E2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3E47">
        <w:rPr>
          <w:rFonts w:ascii="Times New Roman" w:hAnsi="Times New Roman" w:cs="Times New Roman"/>
          <w:sz w:val="28"/>
          <w:szCs w:val="28"/>
        </w:rPr>
        <w:t>17. Материалы опроса хранятся в Совете депутатов в течение срока его полномочий, а по истечении этого срока передаются в муниципальный архив.</w:t>
      </w:r>
    </w:p>
    <w:p w:rsidR="004E2ED4" w:rsidRPr="00533E47" w:rsidRDefault="004E2ED4" w:rsidP="004E2ED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767A13" w:rsidRDefault="00767A13" w:rsidP="00D815AE">
      <w:pPr>
        <w:jc w:val="center"/>
        <w:rPr>
          <w:b/>
          <w:sz w:val="28"/>
          <w:szCs w:val="28"/>
        </w:rPr>
      </w:pPr>
    </w:p>
    <w:p w:rsidR="00D815AE" w:rsidRPr="00F97E51" w:rsidRDefault="00D815AE" w:rsidP="00D815AE">
      <w:pPr>
        <w:jc w:val="center"/>
        <w:rPr>
          <w:b/>
          <w:sz w:val="28"/>
          <w:szCs w:val="28"/>
        </w:rPr>
      </w:pPr>
      <w:r w:rsidRPr="00F97E51">
        <w:rPr>
          <w:b/>
          <w:sz w:val="28"/>
          <w:szCs w:val="28"/>
        </w:rPr>
        <w:t>ПОЯСНИТЕЛЬНАЯ ЗАПИСКА</w:t>
      </w:r>
    </w:p>
    <w:p w:rsidR="00D815AE" w:rsidRDefault="00D815AE">
      <w:pPr>
        <w:rPr>
          <w:sz w:val="28"/>
          <w:szCs w:val="28"/>
        </w:rPr>
      </w:pPr>
    </w:p>
    <w:p w:rsidR="00767A13" w:rsidRDefault="00D815AE" w:rsidP="00D815A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349DD">
        <w:rPr>
          <w:rStyle w:val="a4"/>
          <w:rFonts w:ascii="Times New Roman" w:hAnsi="Times New Roman" w:cs="Times New Roman"/>
          <w:sz w:val="28"/>
          <w:szCs w:val="28"/>
        </w:rPr>
        <w:t xml:space="preserve">о порядке проведения опроса граждан  </w:t>
      </w:r>
      <w:r w:rsidR="00767A13">
        <w:rPr>
          <w:rStyle w:val="a4"/>
          <w:rFonts w:ascii="Times New Roman" w:hAnsi="Times New Roman" w:cs="Times New Roman"/>
          <w:sz w:val="28"/>
          <w:szCs w:val="28"/>
        </w:rPr>
        <w:t xml:space="preserve">на территории Карпогорского сельского поселения </w:t>
      </w:r>
    </w:p>
    <w:p w:rsidR="00D815AE" w:rsidRDefault="00D815AE" w:rsidP="00D815A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64E6F" w:rsidRDefault="00A218DE" w:rsidP="00D815A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Необходимость принятия проекта решения вызвана в связи </w:t>
      </w:r>
      <w:r w:rsidR="00064E6F">
        <w:rPr>
          <w:rFonts w:ascii="Times New Roman" w:hAnsi="Times New Roman" w:cs="Times New Roman"/>
          <w:color w:val="000000"/>
          <w:sz w:val="27"/>
          <w:szCs w:val="27"/>
        </w:rPr>
        <w:t>с требованием прокуратуры Пинежского района от 09. 03.2021 года №22-04-2021 в</w:t>
      </w:r>
      <w:r w:rsidR="00D815AE" w:rsidRPr="001267F8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соответствии с </w:t>
      </w:r>
      <w:r w:rsidR="00D815AE" w:rsidRPr="001267F8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 w:rsidR="00064E6F">
        <w:rPr>
          <w:rFonts w:ascii="Times New Roman" w:hAnsi="Times New Roman" w:cs="Times New Roman"/>
          <w:bCs/>
          <w:sz w:val="28"/>
          <w:szCs w:val="28"/>
        </w:rPr>
        <w:t>31</w:t>
      </w:r>
      <w:r w:rsidR="00D815AE" w:rsidRPr="001267F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131 – ФЗ «Об общих принципах организации местного самоуправления в Российской Федерации»</w:t>
      </w:r>
      <w:r w:rsidR="00064E6F">
        <w:rPr>
          <w:rFonts w:ascii="Times New Roman" w:hAnsi="Times New Roman" w:cs="Times New Roman"/>
          <w:bCs/>
          <w:sz w:val="28"/>
          <w:szCs w:val="28"/>
        </w:rPr>
        <w:t xml:space="preserve"> порядок назначения и проведения опроса граждан определяется уставом муниципального образования и нормативными правовыми актами представительного органа муниципального образования в соответствии с законом субъекта Российской Федерации</w:t>
      </w:r>
      <w:proofErr w:type="gramEnd"/>
      <w:r w:rsidR="00064E6F">
        <w:rPr>
          <w:rFonts w:ascii="Times New Roman" w:hAnsi="Times New Roman" w:cs="Times New Roman"/>
          <w:bCs/>
          <w:sz w:val="28"/>
          <w:szCs w:val="28"/>
        </w:rPr>
        <w:t>. Порядок назначения и проведения опроса граждан как формы участия населения в осуществл</w:t>
      </w:r>
      <w:r w:rsidR="00B565B4">
        <w:rPr>
          <w:rFonts w:ascii="Times New Roman" w:hAnsi="Times New Roman" w:cs="Times New Roman"/>
          <w:bCs/>
          <w:sz w:val="28"/>
          <w:szCs w:val="28"/>
        </w:rPr>
        <w:t>ении местного самоуправления в Архангельской области определен Законом Архангельской области от 23.09.2004 №259-внеоч.- ОЗ «О реализации государственных полномочий Архангельской области в сфере правого регулирования организации и осуществления местного самоуправления».</w:t>
      </w:r>
    </w:p>
    <w:p w:rsidR="00B23EB4" w:rsidRDefault="00B565B4" w:rsidP="00D815A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статьям 9,11 Устава МО «Карпогорское» установлено, что жители соответствующих территорий участвуют в решении вопросов </w:t>
      </w:r>
      <w:r w:rsidR="008A2507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B23EB4">
        <w:rPr>
          <w:rFonts w:ascii="Times New Roman" w:hAnsi="Times New Roman" w:cs="Times New Roman"/>
          <w:bCs/>
          <w:sz w:val="28"/>
          <w:szCs w:val="28"/>
        </w:rPr>
        <w:t>значения,</w:t>
      </w:r>
      <w:r w:rsidR="008A2507">
        <w:rPr>
          <w:rFonts w:ascii="Times New Roman" w:hAnsi="Times New Roman" w:cs="Times New Roman"/>
          <w:bCs/>
          <w:sz w:val="28"/>
          <w:szCs w:val="28"/>
        </w:rPr>
        <w:t xml:space="preserve"> в том числе путем проведения опросов граждан в соответствии с положением о порядке назначения и проведения опроса граждан, утверждаемым исключительно решением представительного органа.</w:t>
      </w:r>
    </w:p>
    <w:p w:rsidR="00B565B4" w:rsidRDefault="00B23EB4" w:rsidP="00D815A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B37">
        <w:rPr>
          <w:rFonts w:ascii="Times New Roman" w:hAnsi="Times New Roman" w:cs="Times New Roman"/>
          <w:sz w:val="28"/>
          <w:szCs w:val="28"/>
        </w:rPr>
        <w:t>Порядок выдвижения инициативы Совета депутатов о проведении опроса определяется регламентом Совета депутатов</w:t>
      </w:r>
      <w:r w:rsidR="004D2B37">
        <w:rPr>
          <w:rFonts w:ascii="Times New Roman" w:hAnsi="Times New Roman" w:cs="Times New Roman"/>
          <w:sz w:val="28"/>
          <w:szCs w:val="28"/>
        </w:rPr>
        <w:t xml:space="preserve"> и Уставом МО «Карпогорское»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5AE" w:rsidRPr="00767A13" w:rsidRDefault="00D815AE" w:rsidP="00767A1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815AE" w:rsidRPr="00D815AE" w:rsidRDefault="00D815AE" w:rsidP="00D815AE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D815AE">
        <w:rPr>
          <w:rFonts w:ascii="Times New Roman" w:hAnsi="Times New Roman" w:cs="Times New Roman"/>
          <w:bCs w:val="0"/>
          <w:sz w:val="28"/>
          <w:szCs w:val="28"/>
        </w:rPr>
        <w:t>Финансово-экономическое обоснование</w:t>
      </w:r>
    </w:p>
    <w:p w:rsidR="00767A13" w:rsidRDefault="00D815AE" w:rsidP="00D815A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815AE">
        <w:rPr>
          <w:rFonts w:ascii="Times New Roman" w:hAnsi="Times New Roman" w:cs="Times New Roman"/>
          <w:b/>
          <w:sz w:val="28"/>
          <w:szCs w:val="28"/>
        </w:rPr>
        <w:t xml:space="preserve">к проекту  решения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349DD">
        <w:rPr>
          <w:rStyle w:val="a4"/>
          <w:rFonts w:ascii="Times New Roman" w:hAnsi="Times New Roman" w:cs="Times New Roman"/>
          <w:sz w:val="28"/>
          <w:szCs w:val="28"/>
        </w:rPr>
        <w:t xml:space="preserve"> порядке проведения опроса граждан  </w:t>
      </w:r>
      <w:r w:rsidR="00767A13">
        <w:rPr>
          <w:rStyle w:val="a4"/>
          <w:rFonts w:ascii="Times New Roman" w:hAnsi="Times New Roman" w:cs="Times New Roman"/>
          <w:sz w:val="28"/>
          <w:szCs w:val="28"/>
        </w:rPr>
        <w:t xml:space="preserve">на территории Карпогорского сельского поселения </w:t>
      </w:r>
    </w:p>
    <w:p w:rsidR="00D815AE" w:rsidRDefault="00D815AE" w:rsidP="00D815A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815AE" w:rsidRPr="00D815AE" w:rsidRDefault="00D815AE" w:rsidP="00D815AE">
      <w:pPr>
        <w:shd w:val="clear" w:color="auto" w:fill="FFFFFF"/>
        <w:ind w:right="317" w:firstLine="720"/>
        <w:jc w:val="both"/>
        <w:rPr>
          <w:sz w:val="28"/>
          <w:szCs w:val="28"/>
        </w:rPr>
      </w:pPr>
      <w:r w:rsidRPr="00D815AE">
        <w:rPr>
          <w:sz w:val="28"/>
          <w:szCs w:val="28"/>
        </w:rPr>
        <w:t>Принятие проекта решения  не повлечет дополнительные расходы из  бюджета поселения.</w:t>
      </w:r>
      <w:r w:rsidR="009532E5">
        <w:rPr>
          <w:sz w:val="28"/>
          <w:szCs w:val="28"/>
        </w:rPr>
        <w:t xml:space="preserve"> Расходы из бюджета поселения возникают при принятии решения </w:t>
      </w:r>
      <w:proofErr w:type="gramStart"/>
      <w:r w:rsidR="009532E5">
        <w:rPr>
          <w:sz w:val="28"/>
          <w:szCs w:val="28"/>
        </w:rPr>
        <w:t>согласно подпунктов</w:t>
      </w:r>
      <w:proofErr w:type="gramEnd"/>
      <w:r w:rsidR="009532E5">
        <w:rPr>
          <w:sz w:val="28"/>
          <w:szCs w:val="28"/>
        </w:rPr>
        <w:t xml:space="preserve"> 1) и 2) пункта 2.5. проекта Положения</w:t>
      </w:r>
    </w:p>
    <w:p w:rsidR="00D815AE" w:rsidRPr="00D815AE" w:rsidRDefault="00D815AE" w:rsidP="00D815AE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815AE" w:rsidRPr="00D815AE" w:rsidRDefault="00D815AE" w:rsidP="00D815AE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815AE" w:rsidRDefault="00D815AE" w:rsidP="00D815AE">
      <w:pPr>
        <w:jc w:val="both"/>
        <w:rPr>
          <w:sz w:val="28"/>
          <w:szCs w:val="28"/>
        </w:rPr>
      </w:pPr>
    </w:p>
    <w:p w:rsidR="00D815AE" w:rsidRPr="00D815AE" w:rsidRDefault="00C3565D" w:rsidP="00D815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С.М.Федорова</w:t>
      </w:r>
    </w:p>
    <w:p w:rsidR="00D815AE" w:rsidRDefault="00D815AE" w:rsidP="00D815AE">
      <w:pPr>
        <w:jc w:val="both"/>
        <w:rPr>
          <w:sz w:val="28"/>
          <w:szCs w:val="28"/>
        </w:rPr>
      </w:pPr>
    </w:p>
    <w:p w:rsidR="00767A13" w:rsidRDefault="00767A13" w:rsidP="00D815A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815AE" w:rsidRPr="00D815AE" w:rsidRDefault="00D815AE" w:rsidP="00D815A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D815AE">
        <w:rPr>
          <w:b/>
          <w:bCs/>
          <w:spacing w:val="-1"/>
          <w:sz w:val="28"/>
          <w:szCs w:val="28"/>
        </w:rPr>
        <w:t>Перечень</w:t>
      </w:r>
    </w:p>
    <w:p w:rsidR="00767A13" w:rsidRDefault="00D815AE" w:rsidP="00D815A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815AE">
        <w:rPr>
          <w:rFonts w:ascii="Times New Roman" w:hAnsi="Times New Roman" w:cs="Times New Roman"/>
          <w:b/>
          <w:sz w:val="28"/>
          <w:szCs w:val="28"/>
        </w:rPr>
        <w:t xml:space="preserve">решений Совета депутатов или иных нормативных актов: отмены, изменения или дополнения которых  потребует принятие проекта решения к проекту  решения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349DD">
        <w:rPr>
          <w:rStyle w:val="a4"/>
          <w:rFonts w:ascii="Times New Roman" w:hAnsi="Times New Roman" w:cs="Times New Roman"/>
          <w:sz w:val="28"/>
          <w:szCs w:val="28"/>
        </w:rPr>
        <w:t xml:space="preserve"> порядке проведения опроса граждан  </w:t>
      </w:r>
      <w:r w:rsidR="00767A13">
        <w:rPr>
          <w:rStyle w:val="a4"/>
          <w:rFonts w:ascii="Times New Roman" w:hAnsi="Times New Roman" w:cs="Times New Roman"/>
          <w:sz w:val="28"/>
          <w:szCs w:val="28"/>
        </w:rPr>
        <w:t>на территории Карпогорского сельского поселения</w:t>
      </w:r>
    </w:p>
    <w:p w:rsidR="00D815AE" w:rsidRDefault="00D815AE" w:rsidP="00D815AE">
      <w:pPr>
        <w:pStyle w:val="a5"/>
        <w:ind w:firstLine="708"/>
        <w:jc w:val="both"/>
        <w:rPr>
          <w:sz w:val="28"/>
          <w:szCs w:val="28"/>
        </w:rPr>
      </w:pPr>
    </w:p>
    <w:p w:rsidR="00767A13" w:rsidRPr="00D815AE" w:rsidRDefault="00767A13" w:rsidP="00D815AE">
      <w:pPr>
        <w:pStyle w:val="a5"/>
        <w:ind w:firstLine="708"/>
        <w:jc w:val="both"/>
        <w:rPr>
          <w:sz w:val="28"/>
          <w:szCs w:val="28"/>
        </w:rPr>
      </w:pPr>
    </w:p>
    <w:p w:rsidR="00A218DE" w:rsidRDefault="00A218DE" w:rsidP="00A218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проекта решения  </w:t>
      </w:r>
      <w:r w:rsidR="005D4586">
        <w:rPr>
          <w:sz w:val="28"/>
          <w:szCs w:val="28"/>
        </w:rPr>
        <w:t xml:space="preserve">не </w:t>
      </w:r>
      <w:r>
        <w:rPr>
          <w:sz w:val="28"/>
          <w:szCs w:val="28"/>
        </w:rPr>
        <w:t>потребует дополнительного принятия нормативных правовых актов, внесение изменений, дополнений и отмены  существующих нормативных актов.</w:t>
      </w:r>
    </w:p>
    <w:p w:rsidR="00A218DE" w:rsidRDefault="00A218DE" w:rsidP="00A218DE">
      <w:pPr>
        <w:jc w:val="both"/>
        <w:rPr>
          <w:sz w:val="28"/>
          <w:szCs w:val="28"/>
        </w:rPr>
      </w:pPr>
    </w:p>
    <w:p w:rsidR="00A218DE" w:rsidRDefault="00A218DE" w:rsidP="00A218DE">
      <w:pPr>
        <w:jc w:val="both"/>
        <w:rPr>
          <w:sz w:val="28"/>
          <w:szCs w:val="28"/>
        </w:rPr>
      </w:pPr>
    </w:p>
    <w:p w:rsidR="00C3565D" w:rsidRPr="00D815AE" w:rsidRDefault="00C3565D" w:rsidP="00C356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С.М.Федорова</w:t>
      </w:r>
    </w:p>
    <w:p w:rsidR="00D815AE" w:rsidRDefault="00D815AE" w:rsidP="00D815AE">
      <w:pPr>
        <w:jc w:val="both"/>
        <w:rPr>
          <w:sz w:val="28"/>
          <w:szCs w:val="28"/>
        </w:rPr>
      </w:pPr>
    </w:p>
    <w:p w:rsidR="00D815AE" w:rsidRDefault="00D815AE" w:rsidP="00D815AE">
      <w:pPr>
        <w:jc w:val="both"/>
        <w:rPr>
          <w:sz w:val="28"/>
          <w:szCs w:val="28"/>
        </w:rPr>
      </w:pPr>
    </w:p>
    <w:p w:rsidR="00D815AE" w:rsidRPr="00D815AE" w:rsidRDefault="00D815AE" w:rsidP="00D815A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815AE" w:rsidRPr="00D815AE" w:rsidRDefault="00D815AE" w:rsidP="00D815A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815AE" w:rsidRPr="00D815AE" w:rsidRDefault="00D815AE" w:rsidP="00D815A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815AE" w:rsidRPr="00D815AE" w:rsidRDefault="00D815AE" w:rsidP="00D815A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815AE" w:rsidRPr="00D815AE" w:rsidRDefault="00D815AE">
      <w:pPr>
        <w:rPr>
          <w:sz w:val="28"/>
          <w:szCs w:val="28"/>
        </w:rPr>
      </w:pPr>
    </w:p>
    <w:p w:rsidR="00D815AE" w:rsidRPr="00D815AE" w:rsidRDefault="00D815AE">
      <w:pPr>
        <w:rPr>
          <w:sz w:val="28"/>
          <w:szCs w:val="28"/>
        </w:rPr>
      </w:pPr>
    </w:p>
    <w:p w:rsidR="00D815AE" w:rsidRPr="00D815AE" w:rsidRDefault="00D815AE">
      <w:pPr>
        <w:rPr>
          <w:sz w:val="28"/>
          <w:szCs w:val="28"/>
        </w:rPr>
      </w:pPr>
    </w:p>
    <w:p w:rsidR="00D815AE" w:rsidRPr="00D815AE" w:rsidRDefault="00D815AE">
      <w:pPr>
        <w:rPr>
          <w:sz w:val="28"/>
          <w:szCs w:val="28"/>
        </w:rPr>
      </w:pPr>
    </w:p>
    <w:p w:rsidR="00D815AE" w:rsidRPr="000349DD" w:rsidRDefault="00D815AE">
      <w:pPr>
        <w:rPr>
          <w:sz w:val="28"/>
          <w:szCs w:val="28"/>
        </w:rPr>
      </w:pPr>
    </w:p>
    <w:sectPr w:rsidR="00D815AE" w:rsidRPr="000349DD" w:rsidSect="00CA61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769"/>
    <w:multiLevelType w:val="multilevel"/>
    <w:tmpl w:val="1B44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9479F"/>
    <w:multiLevelType w:val="multilevel"/>
    <w:tmpl w:val="D94A6DAA"/>
    <w:lvl w:ilvl="0">
      <w:start w:val="3"/>
      <w:numFmt w:val="decimal"/>
      <w:lvlText w:val="%1."/>
      <w:lvlJc w:val="left"/>
      <w:pPr>
        <w:ind w:left="495" w:hanging="495"/>
      </w:pPr>
      <w:rPr>
        <w:rFonts w:asciiTheme="minorHAnsi" w:hAnsiTheme="minorHAnsi"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Theme="minorHAnsi" w:hAnsiTheme="minorHAnsi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">
    <w:nsid w:val="0BDB7182"/>
    <w:multiLevelType w:val="multilevel"/>
    <w:tmpl w:val="C426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F0EE6"/>
    <w:multiLevelType w:val="multilevel"/>
    <w:tmpl w:val="7E66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D0A25"/>
    <w:multiLevelType w:val="multilevel"/>
    <w:tmpl w:val="DC1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03932"/>
    <w:multiLevelType w:val="multilevel"/>
    <w:tmpl w:val="F9246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349DD"/>
    <w:rsid w:val="0003014A"/>
    <w:rsid w:val="000349DD"/>
    <w:rsid w:val="00054FAE"/>
    <w:rsid w:val="000617B2"/>
    <w:rsid w:val="00064E6F"/>
    <w:rsid w:val="001267F8"/>
    <w:rsid w:val="00146E30"/>
    <w:rsid w:val="00166DBA"/>
    <w:rsid w:val="002B25A0"/>
    <w:rsid w:val="003A6B56"/>
    <w:rsid w:val="003F577D"/>
    <w:rsid w:val="00400C4A"/>
    <w:rsid w:val="00416A97"/>
    <w:rsid w:val="004A549E"/>
    <w:rsid w:val="004D2B37"/>
    <w:rsid w:val="004E2ED4"/>
    <w:rsid w:val="005848A2"/>
    <w:rsid w:val="005D4586"/>
    <w:rsid w:val="00634310"/>
    <w:rsid w:val="00767A13"/>
    <w:rsid w:val="008A2507"/>
    <w:rsid w:val="009532E5"/>
    <w:rsid w:val="00A218DE"/>
    <w:rsid w:val="00A2470D"/>
    <w:rsid w:val="00A6653E"/>
    <w:rsid w:val="00B01EE8"/>
    <w:rsid w:val="00B23EB4"/>
    <w:rsid w:val="00B270FD"/>
    <w:rsid w:val="00B565B4"/>
    <w:rsid w:val="00C3565D"/>
    <w:rsid w:val="00CA61A7"/>
    <w:rsid w:val="00D807A1"/>
    <w:rsid w:val="00D815AE"/>
    <w:rsid w:val="00DC2517"/>
    <w:rsid w:val="00E0681F"/>
    <w:rsid w:val="00E66AFE"/>
    <w:rsid w:val="00ED3D79"/>
    <w:rsid w:val="00FD6947"/>
    <w:rsid w:val="00FF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9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4">
    <w:name w:val="Strong"/>
    <w:qFormat/>
    <w:rsid w:val="000349DD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1267F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267F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1267F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267F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267F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267F8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2pt">
    <w:name w:val="Основной текст (3) + Интервал 2 pt"/>
    <w:basedOn w:val="3"/>
    <w:uiPriority w:val="99"/>
    <w:rsid w:val="001267F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rsid w:val="00D81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99"/>
    <w:qFormat/>
    <w:rsid w:val="00D8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00C4A"/>
  </w:style>
  <w:style w:type="character" w:styleId="a6">
    <w:name w:val="Hyperlink"/>
    <w:basedOn w:val="a0"/>
    <w:uiPriority w:val="99"/>
    <w:semiHidden/>
    <w:unhideWhenUsed/>
    <w:rsid w:val="00400C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17B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4E2ED4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4E2ED4"/>
    <w:pPr>
      <w:widowControl w:val="0"/>
      <w:shd w:val="clear" w:color="auto" w:fill="FFFFFF"/>
      <w:spacing w:after="300" w:line="310" w:lineRule="exact"/>
      <w:jc w:val="right"/>
    </w:pPr>
    <w:rPr>
      <w:rFonts w:cstheme="minorBid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4E2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qFormat/>
    <w:rsid w:val="004E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2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9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4">
    <w:name w:val="Strong"/>
    <w:qFormat/>
    <w:rsid w:val="000349DD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1267F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267F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1267F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267F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267F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267F8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2pt">
    <w:name w:val="Основной текст (3) + Интервал 2 pt"/>
    <w:basedOn w:val="3"/>
    <w:uiPriority w:val="99"/>
    <w:rsid w:val="001267F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rsid w:val="00D81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99"/>
    <w:qFormat/>
    <w:rsid w:val="00D8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74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61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6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7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0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9D034F6083CF501C3E07C22C22FA3A998E2271C2AACC7B3CD2168BCA9F5F2d73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9D034F6083CF501C3E06A21AE71AFA891BD2C1C2BA399E9927A35EBdA30G" TargetMode="External"/><Relationship Id="rId12" Type="http://schemas.openxmlformats.org/officeDocument/2006/relationships/hyperlink" Target="file:///F:\2012%20-2016%20&#1075;&#1086;&#1076;\&#1055;&#1054;&#1057;&#1058;&#1040;&#1053;&#1054;&#1042;&#1051;&#1045;&#1053;&#1048;&#1071;%20&#1056;&#1040;&#1057;&#1055;&#1054;&#1056;&#1071;&#1046;&#1045;&#1053;&#1048;&#1071;%202012-13\&#1055;&#1086;&#1083;&#1086;&#1078;&#1077;&#1085;&#1080;&#1077;%20&#1086;&#1073;%20&#1086;&#1087;&#1088;&#1086;&#1089;&#1077;%20&#1075;&#1088;&#1072;&#1078;&#1076;&#1072;&#1085;\&#1052;&#1054;%20&#1042;&#1077;&#1083;&#1100;&#1089;&#1082;&#1086;&#1077;%20&#1087;&#1086;&#1083;&#1086;&#1078;&#1077;&#1085;&#1080;&#1077;%20&#1087;&#1086;%20&#1086;&#1087;&#1088;&#1086;&#1089;&#1091;%20&#1075;&#1088;&#1072;&#1078;&#1076;&#1072;&#108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9D034F6083CF501C3E07C22C22FA3A998E2271C2AACC7B3CD2168BCA9F5F27C28AF421C9FD636F83125dB34G" TargetMode="External"/><Relationship Id="rId11" Type="http://schemas.openxmlformats.org/officeDocument/2006/relationships/hyperlink" Target="file:///F:\2012%20-2016%20&#1075;&#1086;&#1076;\&#1055;&#1054;&#1057;&#1058;&#1040;&#1053;&#1054;&#1042;&#1051;&#1045;&#1053;&#1048;&#1071;%20&#1056;&#1040;&#1057;&#1055;&#1054;&#1056;&#1071;&#1046;&#1045;&#1053;&#1048;&#1071;%202012-13\&#1055;&#1086;&#1083;&#1086;&#1078;&#1077;&#1085;&#1080;&#1077;%20&#1086;&#1073;%20&#1086;&#1087;&#1088;&#1086;&#1089;&#1077;%20&#1075;&#1088;&#1072;&#1078;&#1076;&#1072;&#1085;\&#1052;&#1054;%20&#1042;&#1077;&#1083;&#1100;&#1089;&#1082;&#1086;&#1077;%20&#1087;&#1086;&#1083;&#1086;&#1078;&#1077;&#1085;&#1080;&#1077;%20&#1087;&#1086;%20&#1086;&#1087;&#1088;&#1086;&#1089;&#1091;%20&#1075;&#1088;&#1072;&#1078;&#1076;&#1072;&#1085;.doc" TargetMode="External"/><Relationship Id="rId5" Type="http://schemas.openxmlformats.org/officeDocument/2006/relationships/hyperlink" Target="consultantplus://offline/ref=FFC9D034F6083CF501C3E06A21AE71AFA891BD2C1C2BA399E9927A35EBA0FFA53B67F60759d93B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F:\2012%20-2016%20&#1075;&#1086;&#1076;\&#1055;&#1054;&#1057;&#1058;&#1040;&#1053;&#1054;&#1042;&#1051;&#1045;&#1053;&#1048;&#1071;%20&#1056;&#1040;&#1057;&#1055;&#1054;&#1056;&#1071;&#1046;&#1045;&#1053;&#1048;&#1071;%202012-13\&#1055;&#1086;&#1083;&#1086;&#1078;&#1077;&#1085;&#1080;&#1077;%20&#1086;&#1073;%20&#1086;&#1087;&#1088;&#1086;&#1089;&#1077;%20&#1075;&#1088;&#1072;&#1078;&#1076;&#1072;&#1085;\&#1052;&#1054;%20&#1042;&#1077;&#1083;&#1100;&#1089;&#1082;&#1086;&#1077;%20&#1087;&#1086;&#1083;&#1086;&#1078;&#1077;&#1085;&#1080;&#1077;%20&#1087;&#1086;%20&#1086;&#1087;&#1088;&#1086;&#1089;&#1091;%20&#1075;&#1088;&#1072;&#1078;&#1076;&#1072;&#108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9D034F6083CF501C3E06A21AE71AFA891BD2C1C2BA399E9927A35EBdA3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МО Карпогорское</cp:lastModifiedBy>
  <cp:revision>2</cp:revision>
  <cp:lastPrinted>2021-06-28T11:38:00Z</cp:lastPrinted>
  <dcterms:created xsi:type="dcterms:W3CDTF">2021-07-02T07:15:00Z</dcterms:created>
  <dcterms:modified xsi:type="dcterms:W3CDTF">2021-07-02T07:15:00Z</dcterms:modified>
</cp:coreProperties>
</file>